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0" w:firstLineChars="200"/>
        <w:jc w:val="both"/>
        <w:rPr>
          <w:rFonts w:hint="default" w:ascii="方正黑体_GBK" w:hAnsi="方正黑体_GBK" w:eastAsia="方正黑体_GBK" w:cs="方正黑体_GBK"/>
          <w:sz w:val="32"/>
          <w:szCs w:val="32"/>
          <w:highlight w:val="none"/>
        </w:rPr>
      </w:pPr>
      <w:bookmarkStart w:id="0" w:name="_GoBack"/>
      <w:r>
        <w:rPr>
          <w:rFonts w:hint="default" w:ascii="方正黑体_GBK" w:hAnsi="方正黑体_GBK" w:eastAsia="方正黑体_GBK" w:cs="方正黑体_GBK"/>
          <w:sz w:val="32"/>
          <w:szCs w:val="32"/>
          <w:highlight w:val="none"/>
        </w:rPr>
        <w:t>附件</w:t>
      </w:r>
      <w:r>
        <w:rPr>
          <w:rFonts w:hint="default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方正黑体_GBK" w:hAnsi="方正黑体_GBK" w:eastAsia="方正黑体_GBK" w:cs="方正黑体_GBK"/>
          <w:sz w:val="32"/>
          <w:szCs w:val="32"/>
          <w:highlight w:val="none"/>
        </w:rPr>
        <w:t>：政府专职消防员招录体能测试项目及标准</w:t>
      </w:r>
    </w:p>
    <w:bookmarkEnd w:id="0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400" w:lineRule="exact"/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/>
        </w:rPr>
      </w:pPr>
    </w:p>
    <w:p>
      <w:pPr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/>
        </w:rPr>
        <w:t>专职队员：</w:t>
      </w:r>
    </w:p>
    <w:p>
      <w:pPr>
        <w:ind w:firstLine="640" w:firstLineChars="200"/>
        <w:jc w:val="both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000米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（4分35秒为合格线）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"/>
        <w:gridCol w:w="799"/>
        <w:gridCol w:w="800"/>
        <w:gridCol w:w="800"/>
        <w:gridCol w:w="817"/>
        <w:gridCol w:w="811"/>
        <w:gridCol w:w="813"/>
        <w:gridCol w:w="808"/>
        <w:gridCol w:w="806"/>
        <w:gridCol w:w="801"/>
        <w:gridCol w:w="8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时间</w:t>
            </w:r>
          </w:p>
        </w:tc>
        <w:tc>
          <w:tcPr>
            <w:tcW w:w="79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4</w:t>
            </w:r>
            <w:r>
              <w:rPr>
                <w:rFonts w:ascii="Calibri" w:hAnsi="Calibri" w:eastAsia="宋体"/>
                <w:sz w:val="24"/>
                <w:szCs w:val="24"/>
              </w:rPr>
              <w:t>′</w:t>
            </w:r>
            <w:r>
              <w:rPr>
                <w:rFonts w:ascii="宋体" w:hAnsi="宋体" w:eastAsia="宋体"/>
                <w:kern w:val="0"/>
                <w:sz w:val="24"/>
                <w:szCs w:val="24"/>
              </w:rPr>
              <w:t>35</w:t>
            </w:r>
            <w:r>
              <w:rPr>
                <w:rFonts w:ascii="Calibri" w:hAnsi="Calibri" w:eastAsia="宋体"/>
                <w:sz w:val="24"/>
                <w:szCs w:val="24"/>
              </w:rPr>
              <w:t>″</w:t>
            </w:r>
          </w:p>
        </w:tc>
        <w:tc>
          <w:tcPr>
            <w:tcW w:w="80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4</w:t>
            </w:r>
            <w:r>
              <w:rPr>
                <w:rFonts w:ascii="Calibri" w:hAnsi="Calibri" w:eastAsia="宋体"/>
                <w:sz w:val="24"/>
                <w:szCs w:val="24"/>
              </w:rPr>
              <w:t>′</w:t>
            </w:r>
            <w:r>
              <w:rPr>
                <w:rFonts w:ascii="宋体" w:hAnsi="宋体" w:eastAsia="宋体"/>
                <w:kern w:val="0"/>
                <w:sz w:val="24"/>
                <w:szCs w:val="24"/>
              </w:rPr>
              <w:t>20</w:t>
            </w:r>
            <w:r>
              <w:rPr>
                <w:rFonts w:ascii="Calibri" w:hAnsi="Calibri" w:eastAsia="宋体"/>
                <w:sz w:val="24"/>
                <w:szCs w:val="24"/>
              </w:rPr>
              <w:t>″</w:t>
            </w:r>
          </w:p>
        </w:tc>
        <w:tc>
          <w:tcPr>
            <w:tcW w:w="80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4</w:t>
            </w:r>
            <w:r>
              <w:rPr>
                <w:rFonts w:ascii="Calibri" w:hAnsi="Calibri" w:eastAsia="宋体"/>
                <w:sz w:val="24"/>
                <w:szCs w:val="24"/>
              </w:rPr>
              <w:t>′</w:t>
            </w:r>
            <w:r>
              <w:rPr>
                <w:rFonts w:ascii="宋体" w:hAnsi="宋体" w:eastAsia="宋体"/>
                <w:kern w:val="0"/>
                <w:sz w:val="24"/>
                <w:szCs w:val="24"/>
              </w:rPr>
              <w:t>15</w:t>
            </w:r>
            <w:r>
              <w:rPr>
                <w:rFonts w:ascii="Calibri" w:hAnsi="Calibri" w:eastAsia="宋体"/>
                <w:sz w:val="24"/>
                <w:szCs w:val="24"/>
              </w:rPr>
              <w:t>″</w:t>
            </w:r>
          </w:p>
        </w:tc>
        <w:tc>
          <w:tcPr>
            <w:tcW w:w="81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4</w:t>
            </w:r>
            <w:r>
              <w:rPr>
                <w:rFonts w:ascii="Calibri" w:hAnsi="Calibri" w:eastAsia="宋体"/>
                <w:sz w:val="24"/>
                <w:szCs w:val="24"/>
              </w:rPr>
              <w:t>′</w:t>
            </w:r>
            <w:r>
              <w:rPr>
                <w:rFonts w:ascii="宋体" w:hAnsi="宋体" w:eastAsia="宋体"/>
                <w:kern w:val="0"/>
                <w:sz w:val="24"/>
                <w:szCs w:val="24"/>
              </w:rPr>
              <w:t>10</w:t>
            </w:r>
            <w:r>
              <w:rPr>
                <w:rFonts w:ascii="Calibri" w:hAnsi="Calibri" w:eastAsia="宋体"/>
                <w:sz w:val="24"/>
                <w:szCs w:val="24"/>
              </w:rPr>
              <w:t>″</w:t>
            </w:r>
          </w:p>
        </w:tc>
        <w:tc>
          <w:tcPr>
            <w:tcW w:w="81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4</w:t>
            </w:r>
            <w:r>
              <w:rPr>
                <w:rFonts w:ascii="Calibri" w:hAnsi="Calibri" w:eastAsia="宋体"/>
                <w:sz w:val="24"/>
                <w:szCs w:val="24"/>
              </w:rPr>
              <w:t>′</w:t>
            </w:r>
            <w:r>
              <w:rPr>
                <w:rFonts w:ascii="宋体" w:hAnsi="宋体" w:eastAsia="宋体"/>
                <w:kern w:val="0"/>
                <w:sz w:val="24"/>
                <w:szCs w:val="24"/>
              </w:rPr>
              <w:t>05</w:t>
            </w:r>
            <w:r>
              <w:rPr>
                <w:rFonts w:ascii="Calibri" w:hAnsi="Calibri" w:eastAsia="宋体"/>
                <w:sz w:val="24"/>
                <w:szCs w:val="24"/>
              </w:rPr>
              <w:t>″</w:t>
            </w:r>
          </w:p>
        </w:tc>
        <w:tc>
          <w:tcPr>
            <w:tcW w:w="813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4</w:t>
            </w:r>
            <w:r>
              <w:rPr>
                <w:rFonts w:ascii="Calibri" w:hAnsi="Calibri" w:eastAsia="宋体"/>
                <w:sz w:val="24"/>
                <w:szCs w:val="24"/>
              </w:rPr>
              <w:t>′</w:t>
            </w:r>
            <w:r>
              <w:rPr>
                <w:rFonts w:ascii="宋体" w:hAnsi="宋体" w:eastAsia="宋体"/>
                <w:kern w:val="0"/>
                <w:sz w:val="24"/>
                <w:szCs w:val="24"/>
              </w:rPr>
              <w:t>00</w:t>
            </w:r>
            <w:r>
              <w:rPr>
                <w:rFonts w:ascii="Calibri" w:hAnsi="Calibri" w:eastAsia="宋体"/>
                <w:sz w:val="24"/>
                <w:szCs w:val="24"/>
              </w:rPr>
              <w:t>″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3</w:t>
            </w:r>
            <w:r>
              <w:rPr>
                <w:rFonts w:ascii="Calibri" w:hAnsi="Calibri" w:eastAsia="宋体"/>
                <w:sz w:val="24"/>
                <w:szCs w:val="24"/>
              </w:rPr>
              <w:t>′</w:t>
            </w:r>
            <w:r>
              <w:rPr>
                <w:rFonts w:ascii="宋体" w:hAnsi="宋体" w:eastAsia="宋体"/>
                <w:kern w:val="0"/>
                <w:sz w:val="24"/>
                <w:szCs w:val="24"/>
              </w:rPr>
              <w:t>55</w:t>
            </w:r>
            <w:r>
              <w:rPr>
                <w:rFonts w:ascii="Calibri" w:hAnsi="Calibri" w:eastAsia="宋体"/>
                <w:sz w:val="24"/>
                <w:szCs w:val="24"/>
              </w:rPr>
              <w:t>″</w:t>
            </w:r>
          </w:p>
        </w:tc>
        <w:tc>
          <w:tcPr>
            <w:tcW w:w="806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3</w:t>
            </w:r>
            <w:r>
              <w:rPr>
                <w:rFonts w:ascii="Calibri" w:hAnsi="Calibri" w:eastAsia="宋体"/>
                <w:sz w:val="24"/>
                <w:szCs w:val="24"/>
              </w:rPr>
              <w:t>′</w:t>
            </w:r>
            <w:r>
              <w:rPr>
                <w:rFonts w:ascii="宋体" w:hAnsi="宋体" w:eastAsia="宋体"/>
                <w:kern w:val="0"/>
                <w:sz w:val="24"/>
                <w:szCs w:val="24"/>
              </w:rPr>
              <w:t>50</w:t>
            </w:r>
            <w:r>
              <w:rPr>
                <w:rFonts w:ascii="Calibri" w:hAnsi="Calibri" w:eastAsia="宋体"/>
                <w:sz w:val="24"/>
                <w:szCs w:val="24"/>
              </w:rPr>
              <w:t>″</w:t>
            </w:r>
          </w:p>
        </w:tc>
        <w:tc>
          <w:tcPr>
            <w:tcW w:w="80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3</w:t>
            </w:r>
            <w:r>
              <w:rPr>
                <w:rFonts w:ascii="Calibri" w:hAnsi="Calibri" w:eastAsia="宋体"/>
                <w:sz w:val="24"/>
                <w:szCs w:val="24"/>
              </w:rPr>
              <w:t>′</w:t>
            </w:r>
            <w:r>
              <w:rPr>
                <w:rFonts w:ascii="宋体" w:hAnsi="宋体" w:eastAsia="宋体"/>
                <w:kern w:val="0"/>
                <w:sz w:val="24"/>
                <w:szCs w:val="24"/>
              </w:rPr>
              <w:t>45</w:t>
            </w:r>
            <w:r>
              <w:rPr>
                <w:rFonts w:ascii="Calibri" w:hAnsi="Calibri" w:eastAsia="宋体"/>
                <w:sz w:val="24"/>
                <w:szCs w:val="24"/>
              </w:rPr>
              <w:t>″</w:t>
            </w:r>
          </w:p>
        </w:tc>
        <w:tc>
          <w:tcPr>
            <w:tcW w:w="80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3</w:t>
            </w:r>
            <w:r>
              <w:rPr>
                <w:rFonts w:ascii="Calibri" w:hAnsi="Calibri" w:eastAsia="宋体"/>
                <w:sz w:val="24"/>
                <w:szCs w:val="24"/>
              </w:rPr>
              <w:t>′</w:t>
            </w:r>
            <w:r>
              <w:rPr>
                <w:rFonts w:ascii="宋体" w:hAnsi="宋体" w:eastAsia="宋体"/>
                <w:kern w:val="0"/>
                <w:sz w:val="24"/>
                <w:szCs w:val="24"/>
              </w:rPr>
              <w:t>4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ascii="Calibri" w:hAnsi="Calibri" w:eastAsia="宋体"/>
                <w:sz w:val="24"/>
                <w:szCs w:val="24"/>
              </w:rPr>
              <w:t>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分数</w:t>
            </w:r>
          </w:p>
        </w:tc>
        <w:tc>
          <w:tcPr>
            <w:tcW w:w="79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80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800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81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81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813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808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806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80</w:t>
            </w:r>
          </w:p>
        </w:tc>
        <w:tc>
          <w:tcPr>
            <w:tcW w:w="80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90</w:t>
            </w:r>
          </w:p>
        </w:tc>
        <w:tc>
          <w:tcPr>
            <w:tcW w:w="80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100</w:t>
            </w:r>
          </w:p>
        </w:tc>
      </w:tr>
    </w:tbl>
    <w:p>
      <w:pPr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单杠引体向上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（6个为合格线）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732"/>
        <w:gridCol w:w="728"/>
        <w:gridCol w:w="730"/>
        <w:gridCol w:w="726"/>
        <w:gridCol w:w="724"/>
        <w:gridCol w:w="722"/>
        <w:gridCol w:w="721"/>
        <w:gridCol w:w="722"/>
        <w:gridCol w:w="7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数量</w:t>
            </w:r>
          </w:p>
        </w:tc>
        <w:tc>
          <w:tcPr>
            <w:tcW w:w="73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6</w:t>
            </w:r>
          </w:p>
        </w:tc>
        <w:tc>
          <w:tcPr>
            <w:tcW w:w="72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7</w:t>
            </w:r>
          </w:p>
        </w:tc>
        <w:tc>
          <w:tcPr>
            <w:tcW w:w="73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8</w:t>
            </w:r>
          </w:p>
        </w:tc>
        <w:tc>
          <w:tcPr>
            <w:tcW w:w="72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9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10</w:t>
            </w:r>
          </w:p>
        </w:tc>
        <w:tc>
          <w:tcPr>
            <w:tcW w:w="72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11</w:t>
            </w:r>
          </w:p>
        </w:tc>
        <w:tc>
          <w:tcPr>
            <w:tcW w:w="72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12</w:t>
            </w:r>
          </w:p>
        </w:tc>
        <w:tc>
          <w:tcPr>
            <w:tcW w:w="72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14</w:t>
            </w:r>
          </w:p>
        </w:tc>
        <w:tc>
          <w:tcPr>
            <w:tcW w:w="73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分数</w:t>
            </w:r>
          </w:p>
        </w:tc>
        <w:tc>
          <w:tcPr>
            <w:tcW w:w="73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60</w:t>
            </w:r>
          </w:p>
        </w:tc>
        <w:tc>
          <w:tcPr>
            <w:tcW w:w="72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65</w:t>
            </w:r>
          </w:p>
        </w:tc>
        <w:tc>
          <w:tcPr>
            <w:tcW w:w="73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70</w:t>
            </w:r>
          </w:p>
        </w:tc>
        <w:tc>
          <w:tcPr>
            <w:tcW w:w="72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75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80</w:t>
            </w:r>
          </w:p>
        </w:tc>
        <w:tc>
          <w:tcPr>
            <w:tcW w:w="72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85</w:t>
            </w:r>
          </w:p>
        </w:tc>
        <w:tc>
          <w:tcPr>
            <w:tcW w:w="72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90</w:t>
            </w:r>
          </w:p>
        </w:tc>
        <w:tc>
          <w:tcPr>
            <w:tcW w:w="72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95</w:t>
            </w:r>
          </w:p>
        </w:tc>
        <w:tc>
          <w:tcPr>
            <w:tcW w:w="73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100</w:t>
            </w:r>
          </w:p>
        </w:tc>
      </w:tr>
    </w:tbl>
    <w:p>
      <w:pPr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5*10米折返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（30秒为合格线）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835"/>
        <w:gridCol w:w="835"/>
        <w:gridCol w:w="835"/>
        <w:gridCol w:w="851"/>
        <w:gridCol w:w="846"/>
        <w:gridCol w:w="848"/>
        <w:gridCol w:w="958"/>
        <w:gridCol w:w="840"/>
        <w:gridCol w:w="8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3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时间</w:t>
            </w:r>
          </w:p>
        </w:tc>
        <w:tc>
          <w:tcPr>
            <w:tcW w:w="83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30秒</w:t>
            </w:r>
          </w:p>
        </w:tc>
        <w:tc>
          <w:tcPr>
            <w:tcW w:w="83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29秒</w:t>
            </w:r>
          </w:p>
        </w:tc>
        <w:tc>
          <w:tcPr>
            <w:tcW w:w="83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28秒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27秒</w:t>
            </w:r>
          </w:p>
        </w:tc>
        <w:tc>
          <w:tcPr>
            <w:tcW w:w="84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26秒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25秒</w:t>
            </w:r>
          </w:p>
        </w:tc>
        <w:tc>
          <w:tcPr>
            <w:tcW w:w="95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23.40秒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22.5秒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22秒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分数</w:t>
            </w:r>
          </w:p>
        </w:tc>
        <w:tc>
          <w:tcPr>
            <w:tcW w:w="83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60</w:t>
            </w:r>
          </w:p>
        </w:tc>
        <w:tc>
          <w:tcPr>
            <w:tcW w:w="83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65</w:t>
            </w:r>
          </w:p>
        </w:tc>
        <w:tc>
          <w:tcPr>
            <w:tcW w:w="83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70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75</w:t>
            </w:r>
          </w:p>
        </w:tc>
        <w:tc>
          <w:tcPr>
            <w:tcW w:w="84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80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85</w:t>
            </w:r>
          </w:p>
        </w:tc>
        <w:tc>
          <w:tcPr>
            <w:tcW w:w="95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90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95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100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mNzgzNjYwZmQ3NjkwNjY0ZDAxNzllNzU0NWJkYzgifQ=="/>
  </w:docVars>
  <w:rsids>
    <w:rsidRoot w:val="529F6126"/>
    <w:rsid w:val="529F6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99"/>
    <w:rPr>
      <w:rFonts w:cs="Calibri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2026-10-30T07:56:00Z</dcterms:created>
  <dc:creator>张先军</dc:creator>
  <cp:lastModifiedBy>张先军</cp:lastModifiedBy>
  <dcterms:modified xsi:type="dcterms:W3CDTF">2026-10-30T07:57:36Z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5D4D800BB8C74160AA2073735205A4B0</vt:lpwstr>
  </property>
</Properties>
</file>